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2" w:rsidRDefault="004A01D1" w:rsidP="000521A0">
      <w:pPr>
        <w:pStyle w:val="Nadpis1"/>
        <w:framePr w:h="14789" w:hRule="exact" w:hSpace="141" w:wrap="around" w:vAnchor="text" w:hAnchor="page" w:x="1168" w:y="-61"/>
        <w:numPr>
          <w:ilvl w:val="0"/>
          <w:numId w:val="0"/>
        </w:numPr>
        <w:jc w:val="center"/>
        <w:rPr>
          <w:rFonts w:cs="Arial"/>
          <w:bCs/>
        </w:rPr>
      </w:pPr>
      <w:bookmarkStart w:id="0" w:name="_Toc171904765"/>
      <w:r>
        <w:rPr>
          <w:rFonts w:cs="Arial"/>
          <w:bCs/>
        </w:rPr>
        <w:t>Z</w:t>
      </w:r>
      <w:r w:rsidR="00596CE2" w:rsidRPr="002A099D">
        <w:rPr>
          <w:rFonts w:cs="Arial"/>
          <w:bCs/>
        </w:rPr>
        <w:t xml:space="preserve">adávací </w:t>
      </w:r>
      <w:bookmarkEnd w:id="0"/>
      <w:r w:rsidR="00A0728A">
        <w:rPr>
          <w:rFonts w:cs="Arial"/>
          <w:bCs/>
        </w:rPr>
        <w:t xml:space="preserve">list - </w:t>
      </w:r>
      <w:r w:rsidR="00596CE2">
        <w:rPr>
          <w:rFonts w:cs="Arial"/>
          <w:bCs/>
        </w:rPr>
        <w:t>pěstební činnost</w:t>
      </w:r>
    </w:p>
    <w:p w:rsidR="00596CE2" w:rsidRPr="00C03C23" w:rsidRDefault="00596CE2" w:rsidP="000521A0">
      <w:pPr>
        <w:framePr w:h="14789" w:hRule="exact" w:hSpace="141" w:wrap="around" w:vAnchor="text" w:hAnchor="page" w:x="1168" w:y="-61"/>
        <w:jc w:val="left"/>
        <w:rPr>
          <w:rFonts w:eastAsia="Arial Unicode MS"/>
          <w:b/>
          <w:sz w:val="18"/>
          <w:szCs w:val="18"/>
        </w:rPr>
      </w:pPr>
      <w:r w:rsidRPr="00BA3496">
        <w:rPr>
          <w:rFonts w:eastAsia="Arial Unicode MS"/>
          <w:b/>
          <w:sz w:val="18"/>
          <w:szCs w:val="18"/>
          <w:highlight w:val="lightGray"/>
        </w:rPr>
        <w:t>Předání pracoviště:</w:t>
      </w:r>
      <w:r w:rsidR="009C0F1B">
        <w:rPr>
          <w:rFonts w:eastAsia="Arial Unicode MS"/>
          <w:b/>
          <w:sz w:val="18"/>
          <w:szCs w:val="18"/>
        </w:rPr>
        <w:tab/>
      </w:r>
      <w:r w:rsidR="009C0F1B">
        <w:rPr>
          <w:rFonts w:eastAsia="Arial Unicode MS"/>
          <w:b/>
          <w:sz w:val="18"/>
          <w:szCs w:val="18"/>
        </w:rPr>
        <w:tab/>
      </w:r>
      <w:r w:rsidR="00A17096">
        <w:rPr>
          <w:rFonts w:cs="Arial"/>
          <w:b/>
          <w:bCs/>
          <w:sz w:val="18"/>
          <w:szCs w:val="18"/>
        </w:rPr>
        <w:t>Dodavatel:</w:t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9C0F1B">
        <w:rPr>
          <w:rFonts w:eastAsia="Arial Unicode MS" w:cs="Arial"/>
          <w:b/>
          <w:bCs/>
          <w:sz w:val="18"/>
          <w:szCs w:val="18"/>
        </w:rPr>
        <w:tab/>
      </w:r>
      <w:r w:rsidR="00A17096">
        <w:rPr>
          <w:rFonts w:cs="Arial"/>
          <w:b/>
          <w:bCs/>
          <w:sz w:val="18"/>
          <w:szCs w:val="18"/>
        </w:rPr>
        <w:t>Číslo zakázky:</w:t>
      </w:r>
    </w:p>
    <w:p w:rsidR="00596CE2" w:rsidRPr="00D16734" w:rsidRDefault="00A17096" w:rsidP="000521A0">
      <w:pPr>
        <w:framePr w:h="14789" w:hRule="exact" w:hSpace="141" w:wrap="around" w:vAnchor="text" w:hAnchor="page" w:x="1168" w:y="-61"/>
        <w:tabs>
          <w:tab w:val="left" w:pos="1518"/>
          <w:tab w:val="left" w:pos="4268"/>
          <w:tab w:val="left" w:pos="5118"/>
          <w:tab w:val="left" w:pos="7585"/>
        </w:tabs>
        <w:spacing w:before="60" w:after="60"/>
        <w:jc w:val="left"/>
        <w:rPr>
          <w:rFonts w:eastAsia="Arial Unicode MS"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  <w:t xml:space="preserve">                          Polesí: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           Lesnický úsek:</w:t>
      </w:r>
      <w:r w:rsidR="009C0F1B">
        <w:rPr>
          <w:rFonts w:cs="Arial"/>
          <w:b/>
          <w:bCs/>
          <w:sz w:val="18"/>
          <w:szCs w:val="18"/>
        </w:rPr>
        <w:tab/>
        <w:t xml:space="preserve">   </w:t>
      </w:r>
      <w:r w:rsidR="009C0F1B">
        <w:rPr>
          <w:rFonts w:eastAsia="Arial Unicode MS" w:cs="Arial"/>
          <w:b/>
          <w:bCs/>
          <w:sz w:val="18"/>
          <w:szCs w:val="18"/>
        </w:rPr>
        <w:t xml:space="preserve">    </w:t>
      </w:r>
      <w:r w:rsidR="009C0F1B">
        <w:rPr>
          <w:rFonts w:cs="Arial"/>
          <w:b/>
          <w:sz w:val="18"/>
          <w:szCs w:val="18"/>
        </w:rPr>
        <w:tab/>
        <w:t xml:space="preserve">                            </w:t>
      </w: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993"/>
        <w:gridCol w:w="1134"/>
        <w:gridCol w:w="1701"/>
      </w:tblGrid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Druh vykonávané práce</w:t>
            </w:r>
            <w:r w:rsidRPr="002A099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F951B8" w:rsidP="000521A0">
            <w:pPr>
              <w:framePr w:h="14789" w:hRule="exact" w:hSpace="141" w:wrap="around" w:vAnchor="text" w:hAnchor="page" w:x="1168" w:y="-61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JPRL</w:t>
            </w:r>
            <w:r w:rsidR="00807F87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Plocha:</w:t>
            </w: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Množství:</w:t>
            </w:r>
          </w:p>
        </w:tc>
        <w:tc>
          <w:tcPr>
            <w:tcW w:w="1701" w:type="dxa"/>
          </w:tcPr>
          <w:p w:rsidR="00807F87" w:rsidRPr="00807F87" w:rsidRDefault="008C665B" w:rsidP="000521A0">
            <w:pPr>
              <w:framePr w:h="14789" w:hRule="exact" w:hSpace="141" w:wrap="around" w:vAnchor="text" w:hAnchor="page" w:x="1168" w:y="-61"/>
              <w:spacing w:before="60" w:after="6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>Cena(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Nh</w:t>
            </w:r>
            <w:proofErr w:type="spellEnd"/>
            <w:proofErr w:type="gramEnd"/>
            <w:r>
              <w:rPr>
                <w:rFonts w:cs="Arial"/>
                <w:b/>
                <w:sz w:val="16"/>
                <w:szCs w:val="16"/>
              </w:rPr>
              <w:t>, tarif)/TJ</w:t>
            </w:r>
            <w:r w:rsidR="00807F87" w:rsidRPr="00807F87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P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Popis vykovávané práce: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bookmarkStart w:id="1" w:name="_GoBack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bookmarkEnd w:id="1"/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F87" w:rsidRDefault="00807F87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665B" w:rsidTr="0055008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1D1" w:rsidRDefault="004A01D1" w:rsidP="000521A0">
            <w:pPr>
              <w:framePr w:h="14789" w:hRule="exact" w:hSpace="141" w:wrap="around" w:vAnchor="text" w:hAnchor="page" w:x="1168" w:y="-61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596CE2" w:rsidRPr="002A099D" w:rsidRDefault="00596CE2" w:rsidP="000521A0">
      <w:pPr>
        <w:framePr w:h="14789" w:hRule="exact" w:hSpace="141" w:wrap="around" w:vAnchor="text" w:hAnchor="page" w:x="1168" w:y="-61"/>
        <w:tabs>
          <w:tab w:val="left" w:pos="1518"/>
          <w:tab w:val="left" w:pos="4129"/>
        </w:tabs>
        <w:spacing w:before="60" w:after="60"/>
        <w:jc w:val="left"/>
        <w:rPr>
          <w:rFonts w:eastAsia="Arial Unicode MS" w:cs="Arial"/>
          <w:sz w:val="18"/>
          <w:szCs w:val="18"/>
        </w:rPr>
      </w:pPr>
      <w:r w:rsidRPr="002A099D">
        <w:rPr>
          <w:rFonts w:cs="Arial"/>
          <w:sz w:val="18"/>
          <w:szCs w:val="18"/>
        </w:rPr>
        <w:t>Zvláštní podmínky:</w:t>
      </w:r>
      <w:r w:rsidRPr="002A099D">
        <w:rPr>
          <w:rFonts w:eastAsia="Arial Unicode MS" w:cs="Arial"/>
          <w:sz w:val="18"/>
          <w:szCs w:val="18"/>
        </w:rPr>
        <w:tab/>
      </w:r>
      <w:r>
        <w:rPr>
          <w:rFonts w:cs="Arial"/>
          <w:sz w:val="18"/>
          <w:szCs w:val="18"/>
        </w:rPr>
        <w:t>CHKO: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0521A0">
      <w:pPr>
        <w:framePr w:h="14789" w:hRule="exact" w:hSpace="141" w:wrap="around" w:vAnchor="text" w:hAnchor="page" w:x="1168" w:y="-61"/>
        <w:tabs>
          <w:tab w:val="left" w:pos="1518"/>
          <w:tab w:val="left" w:pos="4129"/>
        </w:tabs>
        <w:spacing w:before="60" w:after="60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0521A0">
      <w:pPr>
        <w:framePr w:h="14789" w:hRule="exact" w:hSpace="141" w:wrap="around" w:vAnchor="text" w:hAnchor="page" w:x="1168" w:y="-61"/>
        <w:tabs>
          <w:tab w:val="left" w:pos="1503"/>
          <w:tab w:val="left" w:pos="2764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>
        <w:rPr>
          <w:rFonts w:cs="Arial"/>
          <w:sz w:val="18"/>
          <w:szCs w:val="18"/>
        </w:rPr>
        <w:t>PHO:</w:t>
      </w:r>
      <w:r w:rsidRPr="002A099D">
        <w:rPr>
          <w:rFonts w:cs="Arial"/>
          <w:sz w:val="18"/>
          <w:szCs w:val="18"/>
        </w:rPr>
        <w:t> 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0521A0">
      <w:pPr>
        <w:framePr w:h="14789" w:hRule="exact" w:hSpace="141" w:wrap="around" w:vAnchor="text" w:hAnchor="page" w:x="1168" w:y="-61"/>
        <w:tabs>
          <w:tab w:val="left" w:pos="1503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0521A0">
      <w:pPr>
        <w:framePr w:h="14789" w:hRule="exact" w:hSpace="141" w:wrap="around" w:vAnchor="text" w:hAnchor="page" w:x="1168" w:y="-61"/>
        <w:tabs>
          <w:tab w:val="left" w:pos="1503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Rezervace: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0521A0">
      <w:pPr>
        <w:framePr w:h="14789" w:hRule="exact" w:hSpace="141" w:wrap="around" w:vAnchor="text" w:hAnchor="page" w:x="1168" w:y="-61"/>
        <w:tabs>
          <w:tab w:val="left" w:pos="1503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Pr="002A099D" w:rsidRDefault="00596CE2" w:rsidP="000521A0">
      <w:pPr>
        <w:framePr w:h="14789" w:hRule="exact" w:hSpace="141" w:wrap="around" w:vAnchor="text" w:hAnchor="page" w:x="1168" w:y="-61"/>
        <w:tabs>
          <w:tab w:val="left" w:pos="1503"/>
          <w:tab w:val="left" w:pos="2764"/>
          <w:tab w:val="left" w:pos="4129"/>
        </w:tabs>
        <w:spacing w:before="60" w:after="60"/>
        <w:ind w:left="-15"/>
        <w:jc w:val="left"/>
        <w:rPr>
          <w:rFonts w:eastAsia="Arial Unicode MS" w:cs="Arial"/>
          <w:sz w:val="18"/>
          <w:szCs w:val="18"/>
        </w:rPr>
      </w:pP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Jiné: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Default="00D16734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596CE2" w:rsidRPr="00595CA6">
        <w:rPr>
          <w:rFonts w:cs="Arial"/>
          <w:sz w:val="18"/>
          <w:szCs w:val="18"/>
        </w:rPr>
        <w:t>ředvýrobní úprava:</w:t>
      </w: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proofErr w:type="spellStart"/>
      <w:r w:rsidRPr="00595CA6">
        <w:rPr>
          <w:rFonts w:cs="Arial"/>
          <w:sz w:val="18"/>
          <w:szCs w:val="18"/>
        </w:rPr>
        <w:t>Povýrobní</w:t>
      </w:r>
      <w:proofErr w:type="spellEnd"/>
      <w:r w:rsidRPr="00595CA6">
        <w:rPr>
          <w:rFonts w:cs="Arial"/>
          <w:sz w:val="18"/>
          <w:szCs w:val="18"/>
        </w:rPr>
        <w:t xml:space="preserve"> úprava:</w:t>
      </w:r>
    </w:p>
    <w:p w:rsidR="00A52C38" w:rsidRDefault="00A52C38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</w:p>
    <w:p w:rsidR="00D16734" w:rsidRPr="002A099D" w:rsidRDefault="00D16734" w:rsidP="000521A0">
      <w:pPr>
        <w:framePr w:h="14789" w:hRule="exact" w:hSpace="141" w:wrap="around" w:vAnchor="text" w:hAnchor="page" w:x="1168" w:y="-61"/>
        <w:tabs>
          <w:tab w:val="left" w:pos="2764"/>
          <w:tab w:val="left" w:pos="4385"/>
          <w:tab w:val="left" w:pos="6819"/>
          <w:tab w:val="left" w:pos="8237"/>
        </w:tabs>
        <w:spacing w:before="60" w:after="60"/>
        <w:jc w:val="left"/>
        <w:rPr>
          <w:rFonts w:eastAsia="Arial Unicode MS" w:cs="Arial"/>
          <w:sz w:val="18"/>
          <w:szCs w:val="18"/>
        </w:rPr>
      </w:pPr>
      <w:r w:rsidRPr="002A099D">
        <w:rPr>
          <w:rFonts w:cs="Arial"/>
          <w:sz w:val="18"/>
          <w:szCs w:val="18"/>
        </w:rPr>
        <w:t>P</w:t>
      </w:r>
      <w:r w:rsidR="00D53026">
        <w:rPr>
          <w:rFonts w:cs="Arial"/>
          <w:sz w:val="18"/>
          <w:szCs w:val="18"/>
        </w:rPr>
        <w:t>ožadovaný</w:t>
      </w:r>
      <w:r w:rsidRPr="002A099D">
        <w:rPr>
          <w:rFonts w:cs="Arial"/>
          <w:sz w:val="18"/>
          <w:szCs w:val="18"/>
        </w:rPr>
        <w:t xml:space="preserve"> termín -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Zahájení prací: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Ukončení</w:t>
      </w:r>
      <w:r>
        <w:rPr>
          <w:rFonts w:cs="Arial"/>
          <w:sz w:val="18"/>
          <w:szCs w:val="18"/>
        </w:rPr>
        <w:t xml:space="preserve"> prací</w:t>
      </w:r>
      <w:r w:rsidRPr="002A099D">
        <w:rPr>
          <w:rFonts w:cs="Arial"/>
          <w:sz w:val="18"/>
          <w:szCs w:val="18"/>
        </w:rPr>
        <w:t>:</w:t>
      </w:r>
      <w:r w:rsidRPr="002A099D">
        <w:rPr>
          <w:rFonts w:eastAsia="Arial Unicode MS" w:cs="Arial"/>
          <w:sz w:val="18"/>
          <w:szCs w:val="18"/>
        </w:rPr>
        <w:tab/>
      </w:r>
      <w:r w:rsidRPr="002A099D">
        <w:rPr>
          <w:rFonts w:cs="Arial"/>
          <w:sz w:val="18"/>
          <w:szCs w:val="18"/>
        </w:rPr>
        <w:t> </w:t>
      </w: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</w:p>
    <w:p w:rsidR="00596CE2" w:rsidRPr="00595CA6" w:rsidRDefault="00596CE2" w:rsidP="000521A0">
      <w:pPr>
        <w:pStyle w:val="odr1"/>
        <w:framePr w:h="14789" w:hRule="exact" w:hSpace="141" w:wrap="around" w:vAnchor="text" w:hAnchor="page" w:x="1168" w:y="-61"/>
        <w:ind w:left="0"/>
        <w:jc w:val="both"/>
        <w:rPr>
          <w:rFonts w:ascii="Arial" w:hAnsi="Arial" w:cs="Arial"/>
          <w:b/>
          <w:sz w:val="18"/>
          <w:szCs w:val="18"/>
        </w:rPr>
      </w:pPr>
      <w:r w:rsidRPr="00595CA6">
        <w:rPr>
          <w:rFonts w:ascii="Arial" w:hAnsi="Arial" w:cs="Arial"/>
          <w:b/>
          <w:sz w:val="18"/>
          <w:szCs w:val="18"/>
        </w:rPr>
        <w:t>Pracovník byl seznámen s pracovním postupem pro daný druh práce.</w:t>
      </w:r>
    </w:p>
    <w:p w:rsidR="00596CE2" w:rsidRDefault="00596CE2" w:rsidP="000521A0">
      <w:pPr>
        <w:pStyle w:val="odr1"/>
        <w:framePr w:h="14789" w:hRule="exact" w:hSpace="141" w:wrap="around" w:vAnchor="text" w:hAnchor="page" w:x="1168" w:y="-61"/>
        <w:ind w:left="0"/>
        <w:rPr>
          <w:rFonts w:ascii="Arial" w:hAnsi="Arial" w:cs="Arial"/>
          <w:b/>
          <w:sz w:val="18"/>
          <w:szCs w:val="18"/>
        </w:rPr>
      </w:pPr>
      <w:r w:rsidRPr="00595CA6">
        <w:rPr>
          <w:rFonts w:ascii="Arial" w:hAnsi="Arial" w:cs="Arial"/>
          <w:b/>
          <w:sz w:val="18"/>
          <w:szCs w:val="18"/>
        </w:rPr>
        <w:t>Pracovník byl seznámen s bezpečnostními předpisy</w:t>
      </w:r>
      <w:r>
        <w:rPr>
          <w:rFonts w:ascii="Arial" w:hAnsi="Arial" w:cs="Arial"/>
          <w:b/>
          <w:sz w:val="18"/>
          <w:szCs w:val="18"/>
        </w:rPr>
        <w:t>, požárními předpisy</w:t>
      </w:r>
      <w:r w:rsidRPr="00595CA6">
        <w:rPr>
          <w:rFonts w:ascii="Arial" w:hAnsi="Arial" w:cs="Arial"/>
          <w:b/>
          <w:sz w:val="18"/>
          <w:szCs w:val="18"/>
        </w:rPr>
        <w:t xml:space="preserve"> a riziky pracoviště pro zadaný druh práce.</w:t>
      </w:r>
    </w:p>
    <w:p w:rsidR="00596CE2" w:rsidRPr="00534320" w:rsidRDefault="00596CE2" w:rsidP="000521A0">
      <w:pPr>
        <w:pStyle w:val="odr1"/>
        <w:framePr w:h="14789" w:hRule="exact" w:hSpace="141" w:wrap="around" w:vAnchor="text" w:hAnchor="page" w:x="1168" w:y="-61"/>
        <w:ind w:left="0"/>
        <w:rPr>
          <w:rFonts w:ascii="Arial" w:hAnsi="Arial" w:cs="Arial"/>
          <w:b/>
          <w:sz w:val="18"/>
          <w:szCs w:val="18"/>
        </w:rPr>
      </w:pP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…………………….................................                                                      ……………………………………………………….</w:t>
      </w: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r w:rsidRPr="00534320">
        <w:rPr>
          <w:rFonts w:cs="Arial"/>
          <w:sz w:val="18"/>
          <w:szCs w:val="18"/>
        </w:rPr>
        <w:t>Za ŠLP pracoviště předal</w:t>
      </w:r>
      <w:r>
        <w:rPr>
          <w:rFonts w:cs="Arial"/>
          <w:sz w:val="18"/>
          <w:szCs w:val="18"/>
        </w:rPr>
        <w:t xml:space="preserve"> (</w:t>
      </w:r>
      <w:r w:rsidRPr="00027078">
        <w:rPr>
          <w:rFonts w:cs="Arial"/>
          <w:sz w:val="16"/>
          <w:szCs w:val="16"/>
        </w:rPr>
        <w:t>jméno, podpis</w:t>
      </w:r>
      <w:r>
        <w:rPr>
          <w:rFonts w:cs="Arial"/>
          <w:sz w:val="18"/>
          <w:szCs w:val="18"/>
        </w:rPr>
        <w:t>)</w:t>
      </w:r>
      <w:r w:rsidRPr="0053432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                                                   Za dodavatele pracoviště převzal (</w:t>
      </w:r>
      <w:r w:rsidRPr="00027078">
        <w:rPr>
          <w:rFonts w:cs="Arial"/>
          <w:sz w:val="16"/>
          <w:szCs w:val="16"/>
        </w:rPr>
        <w:t>jméno, podpis</w:t>
      </w:r>
      <w:r>
        <w:rPr>
          <w:rFonts w:cs="Arial"/>
          <w:sz w:val="18"/>
          <w:szCs w:val="18"/>
        </w:rPr>
        <w:t>):</w:t>
      </w: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Dne:</w:t>
      </w:r>
    </w:p>
    <w:p w:rsidR="00596CE2" w:rsidRPr="00BA3496" w:rsidRDefault="00596CE2" w:rsidP="000521A0">
      <w:pPr>
        <w:framePr w:h="14789" w:hRule="exact" w:hSpace="141" w:wrap="around" w:vAnchor="text" w:hAnchor="page" w:x="1168" w:y="-61"/>
        <w:rPr>
          <w:rFonts w:cs="Arial"/>
          <w:b/>
          <w:sz w:val="18"/>
          <w:szCs w:val="18"/>
        </w:rPr>
      </w:pPr>
      <w:r w:rsidRPr="00BA3496">
        <w:rPr>
          <w:rFonts w:cs="Arial"/>
          <w:b/>
          <w:sz w:val="18"/>
          <w:szCs w:val="18"/>
          <w:highlight w:val="lightGray"/>
        </w:rPr>
        <w:t>Převzetí pracoviště</w:t>
      </w:r>
      <w:r>
        <w:rPr>
          <w:rFonts w:cs="Arial"/>
          <w:b/>
          <w:sz w:val="18"/>
          <w:szCs w:val="18"/>
          <w:highlight w:val="lightGray"/>
        </w:rPr>
        <w:t xml:space="preserve"> po ukončení práce</w:t>
      </w:r>
      <w:r w:rsidRPr="00BA3496">
        <w:rPr>
          <w:rFonts w:cs="Arial"/>
          <w:b/>
          <w:sz w:val="18"/>
          <w:szCs w:val="18"/>
          <w:highlight w:val="lightGray"/>
        </w:rPr>
        <w:t>:</w:t>
      </w: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Nedostatky, uložená opatření</w:t>
      </w:r>
      <w:r w:rsidRPr="00595CA6">
        <w:rPr>
          <w:rFonts w:cs="Arial"/>
          <w:sz w:val="18"/>
          <w:szCs w:val="18"/>
        </w:rPr>
        <w:t>:</w:t>
      </w:r>
    </w:p>
    <w:p w:rsidR="00596CE2" w:rsidRDefault="00596CE2" w:rsidP="000521A0">
      <w:pPr>
        <w:framePr w:h="14789" w:hRule="exact" w:hSpace="141" w:wrap="around" w:vAnchor="text" w:hAnchor="page" w:x="1168" w:y="-61"/>
        <w:rPr>
          <w:rFonts w:eastAsia="Arial Unicode MS" w:cs="Arial"/>
          <w:sz w:val="18"/>
          <w:szCs w:val="18"/>
        </w:rPr>
      </w:pPr>
    </w:p>
    <w:p w:rsidR="004A01D1" w:rsidRDefault="004A01D1" w:rsidP="000521A0">
      <w:pPr>
        <w:framePr w:h="14789" w:hRule="exact" w:hSpace="141" w:wrap="around" w:vAnchor="text" w:hAnchor="page" w:x="1168" w:y="-61"/>
        <w:rPr>
          <w:rFonts w:eastAsia="Arial Unicode MS" w:cs="Arial"/>
          <w:sz w:val="18"/>
          <w:szCs w:val="18"/>
        </w:rPr>
      </w:pP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…………………….................................                                                      ……………………………………………………….</w:t>
      </w:r>
    </w:p>
    <w:p w:rsidR="00596CE2" w:rsidRDefault="00596CE2" w:rsidP="000521A0">
      <w:pPr>
        <w:framePr w:h="14789" w:hRule="exact" w:hSpace="141" w:wrap="around" w:vAnchor="text" w:hAnchor="page" w:x="1168" w:y="-61"/>
        <w:rPr>
          <w:rFonts w:cs="Arial"/>
          <w:sz w:val="18"/>
          <w:szCs w:val="18"/>
        </w:rPr>
      </w:pPr>
      <w:r w:rsidRPr="00534320">
        <w:rPr>
          <w:rFonts w:cs="Arial"/>
          <w:sz w:val="18"/>
          <w:szCs w:val="18"/>
        </w:rPr>
        <w:t xml:space="preserve">Za ŠLP pracoviště </w:t>
      </w:r>
      <w:r>
        <w:rPr>
          <w:rFonts w:cs="Arial"/>
          <w:sz w:val="18"/>
          <w:szCs w:val="18"/>
        </w:rPr>
        <w:t xml:space="preserve">a práci </w:t>
      </w:r>
      <w:r w:rsidRPr="00534320">
        <w:rPr>
          <w:rFonts w:cs="Arial"/>
          <w:sz w:val="18"/>
          <w:szCs w:val="18"/>
        </w:rPr>
        <w:t>pře</w:t>
      </w:r>
      <w:r>
        <w:rPr>
          <w:rFonts w:cs="Arial"/>
          <w:sz w:val="18"/>
          <w:szCs w:val="18"/>
        </w:rPr>
        <w:t>vza</w:t>
      </w:r>
      <w:r w:rsidRPr="00534320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 (</w:t>
      </w:r>
      <w:r w:rsidRPr="00027078">
        <w:rPr>
          <w:rFonts w:cs="Arial"/>
          <w:sz w:val="16"/>
          <w:szCs w:val="16"/>
        </w:rPr>
        <w:t>jméno, podpis</w:t>
      </w:r>
      <w:r>
        <w:rPr>
          <w:rFonts w:cs="Arial"/>
          <w:sz w:val="18"/>
          <w:szCs w:val="18"/>
        </w:rPr>
        <w:t>)</w:t>
      </w:r>
      <w:r w:rsidRPr="0053432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                            Za dodavatele pracoviště a práci </w:t>
      </w:r>
      <w:proofErr w:type="gramStart"/>
      <w:r>
        <w:rPr>
          <w:rFonts w:cs="Arial"/>
          <w:sz w:val="18"/>
          <w:szCs w:val="18"/>
        </w:rPr>
        <w:t>předal(</w:t>
      </w:r>
      <w:r w:rsidRPr="00027078">
        <w:rPr>
          <w:rFonts w:cs="Arial"/>
          <w:sz w:val="16"/>
          <w:szCs w:val="16"/>
        </w:rPr>
        <w:t>jméno</w:t>
      </w:r>
      <w:proofErr w:type="gramEnd"/>
      <w:r w:rsidRPr="00027078">
        <w:rPr>
          <w:rFonts w:cs="Arial"/>
          <w:sz w:val="16"/>
          <w:szCs w:val="16"/>
        </w:rPr>
        <w:t>, podpis</w:t>
      </w:r>
      <w:r>
        <w:rPr>
          <w:rFonts w:cs="Arial"/>
          <w:sz w:val="18"/>
          <w:szCs w:val="18"/>
        </w:rPr>
        <w:t>):</w:t>
      </w:r>
    </w:p>
    <w:p w:rsidR="00596CE2" w:rsidRDefault="00596CE2" w:rsidP="000521A0">
      <w:pPr>
        <w:framePr w:h="14789" w:hRule="exact" w:hSpace="141" w:wrap="around" w:vAnchor="text" w:hAnchor="page" w:x="1168" w:y="-61"/>
        <w:ind w:left="-15"/>
        <w:jc w:val="left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Dne:</w:t>
      </w:r>
    </w:p>
    <w:p w:rsidR="00B1540A" w:rsidRPr="002A099D" w:rsidRDefault="00B1540A" w:rsidP="000521A0">
      <w:pPr>
        <w:framePr w:h="14789" w:hRule="exact" w:hSpace="141" w:wrap="around" w:vAnchor="text" w:hAnchor="page" w:x="1168" w:y="-61"/>
        <w:ind w:left="-15"/>
        <w:jc w:val="left"/>
        <w:rPr>
          <w:rFonts w:eastAsia="Arial Unicode MS" w:cs="Arial"/>
          <w:sz w:val="18"/>
          <w:szCs w:val="18"/>
        </w:rPr>
      </w:pPr>
    </w:p>
    <w:p w:rsidR="00596CE2" w:rsidRPr="00595CA6" w:rsidRDefault="00596CE2" w:rsidP="000521A0">
      <w:pPr>
        <w:framePr w:h="14789" w:hRule="exact" w:hSpace="141" w:wrap="around" w:vAnchor="text" w:hAnchor="page" w:x="1168" w:y="-61"/>
        <w:ind w:left="-15"/>
        <w:jc w:val="left"/>
        <w:rPr>
          <w:rFonts w:cs="Arial"/>
          <w:sz w:val="18"/>
          <w:szCs w:val="18"/>
        </w:rPr>
      </w:pPr>
    </w:p>
    <w:p w:rsidR="00596CE2" w:rsidRPr="00595CA6" w:rsidRDefault="00596CE2" w:rsidP="000521A0">
      <w:pPr>
        <w:framePr w:h="14789" w:hRule="exact" w:hSpace="141" w:wrap="around" w:vAnchor="text" w:hAnchor="page" w:x="1168" w:y="-61"/>
        <w:ind w:left="-15"/>
        <w:jc w:val="left"/>
        <w:rPr>
          <w:rFonts w:cs="Arial"/>
          <w:sz w:val="18"/>
          <w:szCs w:val="18"/>
        </w:rPr>
      </w:pPr>
    </w:p>
    <w:p w:rsidR="00596CE2" w:rsidRPr="00595CA6" w:rsidRDefault="00596CE2" w:rsidP="000521A0">
      <w:pPr>
        <w:framePr w:h="14789" w:hRule="exact" w:hSpace="141" w:wrap="around" w:vAnchor="text" w:hAnchor="page" w:x="1168" w:y="-61"/>
        <w:ind w:left="-15"/>
        <w:jc w:val="left"/>
        <w:rPr>
          <w:rFonts w:cs="Arial"/>
          <w:sz w:val="18"/>
          <w:szCs w:val="18"/>
        </w:rPr>
      </w:pPr>
    </w:p>
    <w:p w:rsidR="00C03C23" w:rsidRDefault="00C03C23" w:rsidP="00027078"/>
    <w:p w:rsidR="00807F87" w:rsidRDefault="00807F87" w:rsidP="00027078"/>
    <w:p w:rsidR="00807F87" w:rsidRDefault="00807F87" w:rsidP="00027078"/>
    <w:p w:rsidR="00807F87" w:rsidRDefault="00807F87" w:rsidP="00027078"/>
    <w:sectPr w:rsidR="00807F87" w:rsidSect="00C03C23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34" w:rsidRDefault="00481E34" w:rsidP="00807F87">
      <w:pPr>
        <w:spacing w:after="0"/>
      </w:pPr>
      <w:r>
        <w:separator/>
      </w:r>
    </w:p>
  </w:endnote>
  <w:endnote w:type="continuationSeparator" w:id="0">
    <w:p w:rsidR="00481E34" w:rsidRDefault="00481E34" w:rsidP="00807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5B" w:rsidRDefault="008C665B" w:rsidP="00C03C23">
    <w:pPr>
      <w:rPr>
        <w:rFonts w:cs="Arial"/>
        <w:b/>
        <w:color w:val="78BE14"/>
        <w:sz w:val="12"/>
        <w:szCs w:val="12"/>
      </w:rPr>
    </w:pPr>
    <w:r w:rsidRPr="005F53B2">
      <w:rPr>
        <w:rFonts w:cs="Arial"/>
        <w:b/>
        <w:color w:val="78BE14"/>
        <w:sz w:val="12"/>
        <w:szCs w:val="12"/>
      </w:rPr>
      <w:t>Mendelova univerzita v</w:t>
    </w:r>
    <w:r>
      <w:rPr>
        <w:rFonts w:cs="Arial"/>
        <w:b/>
        <w:color w:val="78BE14"/>
        <w:sz w:val="12"/>
        <w:szCs w:val="12"/>
      </w:rPr>
      <w:t> </w:t>
    </w:r>
    <w:proofErr w:type="gramStart"/>
    <w:r w:rsidRPr="005F53B2">
      <w:rPr>
        <w:rFonts w:cs="Arial"/>
        <w:b/>
        <w:color w:val="78BE14"/>
        <w:sz w:val="12"/>
        <w:szCs w:val="12"/>
      </w:rPr>
      <w:t>Brně</w:t>
    </w:r>
    <w:r>
      <w:rPr>
        <w:rFonts w:cs="Arial"/>
        <w:b/>
        <w:color w:val="78BE14"/>
        <w:sz w:val="12"/>
        <w:szCs w:val="12"/>
      </w:rPr>
      <w:t xml:space="preserve">,  </w:t>
    </w:r>
    <w:r w:rsidRPr="005F53B2">
      <w:rPr>
        <w:rFonts w:cs="Arial"/>
        <w:b/>
        <w:color w:val="78BE14"/>
        <w:sz w:val="12"/>
        <w:szCs w:val="12"/>
      </w:rPr>
      <w:t>Školní</w:t>
    </w:r>
    <w:proofErr w:type="gramEnd"/>
    <w:r w:rsidRPr="005F53B2">
      <w:rPr>
        <w:rFonts w:cs="Arial"/>
        <w:b/>
        <w:color w:val="78BE14"/>
        <w:sz w:val="12"/>
        <w:szCs w:val="12"/>
      </w:rPr>
      <w:t xml:space="preserve"> lesní podnik Masarykův les Křtiny</w:t>
    </w:r>
    <w:r>
      <w:rPr>
        <w:rFonts w:cs="Arial"/>
        <w:b/>
        <w:color w:val="78BE14"/>
        <w:sz w:val="12"/>
        <w:szCs w:val="12"/>
      </w:rPr>
      <w:t xml:space="preserve"> </w:t>
    </w:r>
  </w:p>
  <w:p w:rsidR="008C665B" w:rsidRPr="005F53B2" w:rsidRDefault="008C665B" w:rsidP="00C03C23">
    <w:pPr>
      <w:rPr>
        <w:rFonts w:cs="Arial"/>
        <w:sz w:val="12"/>
        <w:szCs w:val="12"/>
      </w:rPr>
    </w:pPr>
    <w:r w:rsidRPr="005F53B2">
      <w:rPr>
        <w:rFonts w:cs="Arial"/>
        <w:sz w:val="12"/>
        <w:szCs w:val="12"/>
      </w:rPr>
      <w:t>Křtiny 175 / 679 05 Křtiny</w:t>
    </w:r>
    <w:r>
      <w:rPr>
        <w:rFonts w:cs="Arial"/>
        <w:sz w:val="12"/>
        <w:szCs w:val="12"/>
      </w:rPr>
      <w:t xml:space="preserve">, </w:t>
    </w:r>
    <w:r w:rsidRPr="005F53B2">
      <w:rPr>
        <w:rFonts w:cs="Arial"/>
        <w:sz w:val="12"/>
        <w:szCs w:val="12"/>
      </w:rPr>
      <w:t xml:space="preserve">telefon </w:t>
    </w:r>
    <w:r w:rsidRPr="005F53B2">
      <w:rPr>
        <w:sz w:val="12"/>
        <w:szCs w:val="12"/>
      </w:rPr>
      <w:t>+420 516 428</w:t>
    </w:r>
    <w:r>
      <w:rPr>
        <w:sz w:val="12"/>
        <w:szCs w:val="12"/>
      </w:rPr>
      <w:t> </w:t>
    </w:r>
    <w:r w:rsidRPr="005F53B2">
      <w:rPr>
        <w:sz w:val="12"/>
        <w:szCs w:val="12"/>
      </w:rPr>
      <w:t>811</w:t>
    </w:r>
    <w:r>
      <w:rPr>
        <w:sz w:val="12"/>
        <w:szCs w:val="12"/>
      </w:rPr>
      <w:t>,</w:t>
    </w:r>
    <w:r w:rsidRPr="005F53B2">
      <w:rPr>
        <w:rFonts w:cs="Arial"/>
        <w:sz w:val="12"/>
        <w:szCs w:val="12"/>
      </w:rPr>
      <w:t xml:space="preserve">www.slpkrtiny.cz / </w:t>
    </w:r>
    <w:hyperlink r:id="rId1" w:history="1">
      <w:r w:rsidRPr="00064545">
        <w:rPr>
          <w:rStyle w:val="Hypertextovodkaz"/>
          <w:rFonts w:cs="Arial"/>
          <w:sz w:val="12"/>
          <w:szCs w:val="12"/>
        </w:rPr>
        <w:t>slp@slpkrtiny.cz</w:t>
      </w:r>
    </w:hyperlink>
    <w:r>
      <w:rPr>
        <w:rFonts w:cs="Arial"/>
        <w:sz w:val="12"/>
        <w:szCs w:val="12"/>
      </w:rPr>
      <w:t xml:space="preserve">, </w:t>
    </w:r>
    <w:r w:rsidRPr="005F53B2">
      <w:rPr>
        <w:rFonts w:cs="Arial"/>
        <w:sz w:val="12"/>
        <w:szCs w:val="12"/>
      </w:rPr>
      <w:t>IČ 62156489 / DIČ CZ62156489</w:t>
    </w:r>
    <w:r>
      <w:rPr>
        <w:rFonts w:cs="Arial"/>
        <w:sz w:val="12"/>
        <w:szCs w:val="12"/>
      </w:rPr>
      <w:t xml:space="preserve">, </w:t>
    </w:r>
    <w:r w:rsidRPr="005F53B2">
      <w:rPr>
        <w:rFonts w:cs="Arial"/>
        <w:sz w:val="12"/>
        <w:szCs w:val="12"/>
      </w:rPr>
      <w:t xml:space="preserve">Bank. spoj.: </w:t>
    </w:r>
    <w:proofErr w:type="spellStart"/>
    <w:proofErr w:type="gramStart"/>
    <w:r w:rsidRPr="005F53B2">
      <w:rPr>
        <w:rFonts w:cs="Arial"/>
        <w:sz w:val="12"/>
        <w:szCs w:val="12"/>
      </w:rPr>
      <w:t>č.ú</w:t>
    </w:r>
    <w:proofErr w:type="spellEnd"/>
    <w:r w:rsidRPr="005F53B2">
      <w:rPr>
        <w:rFonts w:cs="Arial"/>
        <w:sz w:val="12"/>
        <w:szCs w:val="12"/>
      </w:rPr>
      <w:t>. 433631/0100</w:t>
    </w:r>
    <w:proofErr w:type="gramEnd"/>
  </w:p>
  <w:p w:rsidR="008C665B" w:rsidRDefault="008C6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34" w:rsidRDefault="00481E34" w:rsidP="00807F87">
      <w:pPr>
        <w:spacing w:after="0"/>
      </w:pPr>
      <w:r>
        <w:separator/>
      </w:r>
    </w:p>
  </w:footnote>
  <w:footnote w:type="continuationSeparator" w:id="0">
    <w:p w:rsidR="00481E34" w:rsidRDefault="00481E34" w:rsidP="00807F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5B" w:rsidRDefault="008C665B" w:rsidP="00807F87">
    <w:pPr>
      <w:pStyle w:val="Zhlav"/>
    </w:pPr>
    <w:r>
      <w:rPr>
        <w:noProof/>
      </w:rPr>
      <w:drawing>
        <wp:inline distT="0" distB="0" distL="0" distR="0" wp14:anchorId="0507C6A9" wp14:editId="165CF0AD">
          <wp:extent cx="1621237" cy="522209"/>
          <wp:effectExtent l="0" t="0" r="0" b="0"/>
          <wp:docPr id="1" name="obrázek 4" descr="logo_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98" cy="52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6526">
      <w:t xml:space="preserve">                                                                                                       Příloha </w:t>
    </w:r>
    <w:r w:rsidR="00B1540A">
      <w:t>2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F3"/>
    <w:multiLevelType w:val="hybridMultilevel"/>
    <w:tmpl w:val="52A28FDE"/>
    <w:lvl w:ilvl="0" w:tplc="D0F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6CBFC">
      <w:start w:val="19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0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0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2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A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C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0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C9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7B2275"/>
    <w:multiLevelType w:val="multilevel"/>
    <w:tmpl w:val="AD4E2DE2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0"/>
    <w:rsid w:val="00027078"/>
    <w:rsid w:val="000521A0"/>
    <w:rsid w:val="000C4102"/>
    <w:rsid w:val="00481E34"/>
    <w:rsid w:val="004A01D1"/>
    <w:rsid w:val="00534320"/>
    <w:rsid w:val="00550085"/>
    <w:rsid w:val="00596CE2"/>
    <w:rsid w:val="00807F87"/>
    <w:rsid w:val="008171D5"/>
    <w:rsid w:val="008C665B"/>
    <w:rsid w:val="008F0305"/>
    <w:rsid w:val="00916526"/>
    <w:rsid w:val="009A4F5E"/>
    <w:rsid w:val="009C0F1B"/>
    <w:rsid w:val="00A0728A"/>
    <w:rsid w:val="00A17096"/>
    <w:rsid w:val="00A414FD"/>
    <w:rsid w:val="00A52C38"/>
    <w:rsid w:val="00B1540A"/>
    <w:rsid w:val="00B91D09"/>
    <w:rsid w:val="00BA3496"/>
    <w:rsid w:val="00C03C23"/>
    <w:rsid w:val="00C23DCA"/>
    <w:rsid w:val="00D16734"/>
    <w:rsid w:val="00D53026"/>
    <w:rsid w:val="00D71FD9"/>
    <w:rsid w:val="00E02403"/>
    <w:rsid w:val="00E46915"/>
    <w:rsid w:val="00ED4270"/>
    <w:rsid w:val="00F12D56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27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ED4270"/>
    <w:pPr>
      <w:keepNext/>
      <w:numPr>
        <w:numId w:val="1"/>
      </w:numPr>
      <w:spacing w:after="180"/>
      <w:outlineLvl w:val="0"/>
    </w:pPr>
    <w:rPr>
      <w:b/>
      <w:sz w:val="24"/>
    </w:rPr>
  </w:style>
  <w:style w:type="paragraph" w:styleId="Nadpis2">
    <w:name w:val="heading 2"/>
    <w:aliases w:val="2. úroveň"/>
    <w:basedOn w:val="Normln"/>
    <w:next w:val="Normln"/>
    <w:link w:val="Nadpis2Char"/>
    <w:qFormat/>
    <w:rsid w:val="00ED4270"/>
    <w:pPr>
      <w:keepNext/>
      <w:numPr>
        <w:ilvl w:val="1"/>
        <w:numId w:val="1"/>
      </w:numPr>
      <w:spacing w:after="180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ED4270"/>
    <w:pPr>
      <w:keepNext/>
      <w:numPr>
        <w:ilvl w:val="2"/>
        <w:numId w:val="1"/>
      </w:numPr>
      <w:spacing w:after="180"/>
      <w:jc w:val="left"/>
      <w:outlineLvl w:val="2"/>
    </w:pPr>
    <w:rPr>
      <w:b/>
    </w:rPr>
  </w:style>
  <w:style w:type="paragraph" w:styleId="Nadpis4">
    <w:name w:val="heading 4"/>
    <w:aliases w:val="4. úroveň"/>
    <w:basedOn w:val="Normln"/>
    <w:next w:val="Normln"/>
    <w:link w:val="Nadpis4Char"/>
    <w:qFormat/>
    <w:rsid w:val="00ED4270"/>
    <w:pPr>
      <w:keepNext/>
      <w:numPr>
        <w:ilvl w:val="3"/>
        <w:numId w:val="1"/>
      </w:numPr>
      <w:spacing w:after="180"/>
      <w:outlineLvl w:val="3"/>
    </w:pPr>
    <w:rPr>
      <w:b/>
      <w:i/>
      <w:szCs w:val="28"/>
    </w:rPr>
  </w:style>
  <w:style w:type="paragraph" w:styleId="Nadpis5">
    <w:name w:val="heading 5"/>
    <w:basedOn w:val="Normln"/>
    <w:next w:val="Normln"/>
    <w:link w:val="Nadpis5Char"/>
    <w:qFormat/>
    <w:rsid w:val="00ED4270"/>
    <w:pPr>
      <w:numPr>
        <w:ilvl w:val="4"/>
        <w:numId w:val="1"/>
      </w:numPr>
      <w:spacing w:after="18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D42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42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D42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D427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ED427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aliases w:val="2. úroveň Char"/>
    <w:basedOn w:val="Standardnpsmoodstavce"/>
    <w:link w:val="Nadpis2"/>
    <w:rsid w:val="00ED4270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427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4. úroveň Char"/>
    <w:basedOn w:val="Standardnpsmoodstavce"/>
    <w:link w:val="Nadpis4"/>
    <w:rsid w:val="00ED4270"/>
    <w:rPr>
      <w:rFonts w:ascii="Arial" w:eastAsia="Times New Roman" w:hAnsi="Arial" w:cs="Times New Roman"/>
      <w:b/>
      <w:i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4270"/>
    <w:rPr>
      <w:rFonts w:ascii="Arial" w:eastAsia="Times New Roman" w:hAnsi="Arial" w:cs="Times New Roman"/>
      <w:bCs/>
      <w:i/>
      <w:iCs/>
      <w:sz w:val="2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427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42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42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4270"/>
    <w:rPr>
      <w:rFonts w:ascii="Arial" w:eastAsia="Times New Roman" w:hAnsi="Arial" w:cs="Arial"/>
      <w:lang w:eastAsia="cs-CZ"/>
    </w:rPr>
  </w:style>
  <w:style w:type="paragraph" w:customStyle="1" w:styleId="odr1">
    <w:name w:val="odr1"/>
    <w:basedOn w:val="Normln"/>
    <w:rsid w:val="00ED4270"/>
    <w:pPr>
      <w:spacing w:after="0"/>
      <w:ind w:left="340"/>
      <w:jc w:val="left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2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7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0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27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ED4270"/>
    <w:pPr>
      <w:keepNext/>
      <w:numPr>
        <w:numId w:val="1"/>
      </w:numPr>
      <w:spacing w:after="180"/>
      <w:outlineLvl w:val="0"/>
    </w:pPr>
    <w:rPr>
      <w:b/>
      <w:sz w:val="24"/>
    </w:rPr>
  </w:style>
  <w:style w:type="paragraph" w:styleId="Nadpis2">
    <w:name w:val="heading 2"/>
    <w:aliases w:val="2. úroveň"/>
    <w:basedOn w:val="Normln"/>
    <w:next w:val="Normln"/>
    <w:link w:val="Nadpis2Char"/>
    <w:qFormat/>
    <w:rsid w:val="00ED4270"/>
    <w:pPr>
      <w:keepNext/>
      <w:numPr>
        <w:ilvl w:val="1"/>
        <w:numId w:val="1"/>
      </w:numPr>
      <w:spacing w:after="180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ED4270"/>
    <w:pPr>
      <w:keepNext/>
      <w:numPr>
        <w:ilvl w:val="2"/>
        <w:numId w:val="1"/>
      </w:numPr>
      <w:spacing w:after="180"/>
      <w:jc w:val="left"/>
      <w:outlineLvl w:val="2"/>
    </w:pPr>
    <w:rPr>
      <w:b/>
    </w:rPr>
  </w:style>
  <w:style w:type="paragraph" w:styleId="Nadpis4">
    <w:name w:val="heading 4"/>
    <w:aliases w:val="4. úroveň"/>
    <w:basedOn w:val="Normln"/>
    <w:next w:val="Normln"/>
    <w:link w:val="Nadpis4Char"/>
    <w:qFormat/>
    <w:rsid w:val="00ED4270"/>
    <w:pPr>
      <w:keepNext/>
      <w:numPr>
        <w:ilvl w:val="3"/>
        <w:numId w:val="1"/>
      </w:numPr>
      <w:spacing w:after="180"/>
      <w:outlineLvl w:val="3"/>
    </w:pPr>
    <w:rPr>
      <w:b/>
      <w:i/>
      <w:szCs w:val="28"/>
    </w:rPr>
  </w:style>
  <w:style w:type="paragraph" w:styleId="Nadpis5">
    <w:name w:val="heading 5"/>
    <w:basedOn w:val="Normln"/>
    <w:next w:val="Normln"/>
    <w:link w:val="Nadpis5Char"/>
    <w:qFormat/>
    <w:rsid w:val="00ED4270"/>
    <w:pPr>
      <w:numPr>
        <w:ilvl w:val="4"/>
        <w:numId w:val="1"/>
      </w:numPr>
      <w:spacing w:after="18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D42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42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D42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D427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ED427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aliases w:val="2. úroveň Char"/>
    <w:basedOn w:val="Standardnpsmoodstavce"/>
    <w:link w:val="Nadpis2"/>
    <w:rsid w:val="00ED4270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427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4. úroveň Char"/>
    <w:basedOn w:val="Standardnpsmoodstavce"/>
    <w:link w:val="Nadpis4"/>
    <w:rsid w:val="00ED4270"/>
    <w:rPr>
      <w:rFonts w:ascii="Arial" w:eastAsia="Times New Roman" w:hAnsi="Arial" w:cs="Times New Roman"/>
      <w:b/>
      <w:i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4270"/>
    <w:rPr>
      <w:rFonts w:ascii="Arial" w:eastAsia="Times New Roman" w:hAnsi="Arial" w:cs="Times New Roman"/>
      <w:bCs/>
      <w:i/>
      <w:iCs/>
      <w:sz w:val="2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427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42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42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4270"/>
    <w:rPr>
      <w:rFonts w:ascii="Arial" w:eastAsia="Times New Roman" w:hAnsi="Arial" w:cs="Arial"/>
      <w:lang w:eastAsia="cs-CZ"/>
    </w:rPr>
  </w:style>
  <w:style w:type="paragraph" w:customStyle="1" w:styleId="odr1">
    <w:name w:val="odr1"/>
    <w:basedOn w:val="Normln"/>
    <w:rsid w:val="00ED4270"/>
    <w:pPr>
      <w:spacing w:after="0"/>
      <w:ind w:left="340"/>
      <w:jc w:val="left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427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D4270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2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7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0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p@slpkrti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C176-7B27-4C6C-9A38-D00B8011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ŠLP Křtiny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Polesí Habrůvka</dc:creator>
  <cp:lastModifiedBy>Šilhánek Jiří</cp:lastModifiedBy>
  <cp:revision>5</cp:revision>
  <cp:lastPrinted>2012-11-29T17:15:00Z</cp:lastPrinted>
  <dcterms:created xsi:type="dcterms:W3CDTF">2015-02-11T07:40:00Z</dcterms:created>
  <dcterms:modified xsi:type="dcterms:W3CDTF">2017-12-13T09:26:00Z</dcterms:modified>
</cp:coreProperties>
</file>